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34B6" w:rsidRPr="00947432" w:rsidRDefault="00CA34B6" w:rsidP="00CA34B6">
      <w:pPr>
        <w:spacing w:line="400" w:lineRule="exact"/>
        <w:jc w:val="center"/>
        <w:rPr>
          <w:rFonts w:ascii="Times New Roman" w:eastAsia="標楷體" w:hAnsi="Times New Roman" w:cs="Times New Roman" w:hint="eastAsia"/>
          <w:sz w:val="32"/>
          <w:szCs w:val="32"/>
        </w:rPr>
      </w:pPr>
      <w:proofErr w:type="gramStart"/>
      <w:r w:rsidRPr="00947432">
        <w:rPr>
          <w:rFonts w:ascii="Times New Roman" w:eastAsia="標楷體" w:hAnsi="Times New Roman" w:cs="Times New Roman"/>
          <w:sz w:val="32"/>
          <w:szCs w:val="32"/>
        </w:rPr>
        <w:t>臺</w:t>
      </w:r>
      <w:proofErr w:type="gramEnd"/>
      <w:r w:rsidRPr="00947432">
        <w:rPr>
          <w:rFonts w:ascii="Times New Roman" w:eastAsia="標楷體" w:hAnsi="Times New Roman" w:cs="Times New Roman"/>
          <w:sz w:val="32"/>
          <w:szCs w:val="32"/>
        </w:rPr>
        <w:t>北醫學大學公共衛生學院傷害防治學研究所畢業生論文格式</w:t>
      </w:r>
      <w:bookmarkStart w:id="0" w:name="_GoBack"/>
      <w:bookmarkEnd w:id="0"/>
    </w:p>
    <w:p w:rsidR="00CA34B6" w:rsidRPr="00947432" w:rsidRDefault="00CA34B6" w:rsidP="00CA34B6">
      <w:pPr>
        <w:spacing w:line="400" w:lineRule="exact"/>
        <w:jc w:val="center"/>
        <w:rPr>
          <w:rFonts w:ascii="Times New Roman" w:eastAsia="標楷體" w:hAnsi="Times New Roman" w:cs="Times New Roman"/>
          <w:sz w:val="28"/>
          <w:szCs w:val="28"/>
        </w:rPr>
      </w:pPr>
      <w:r w:rsidRPr="00947432">
        <w:rPr>
          <w:rFonts w:ascii="Times New Roman" w:eastAsia="標楷體" w:hAnsi="Times New Roman" w:cs="Times New Roman"/>
          <w:sz w:val="28"/>
          <w:szCs w:val="28"/>
        </w:rPr>
        <w:t>Taipei Medical University College of Public Health Graduate Institute of Injury Prevention and Control</w:t>
      </w:r>
    </w:p>
    <w:p w:rsidR="00CA34B6" w:rsidRPr="00947432" w:rsidRDefault="00CA34B6" w:rsidP="00CA34B6">
      <w:pPr>
        <w:spacing w:line="400" w:lineRule="exact"/>
        <w:jc w:val="center"/>
        <w:rPr>
          <w:rFonts w:ascii="Times New Roman" w:eastAsia="標楷體" w:hAnsi="Times New Roman" w:cs="Times New Roman"/>
          <w:sz w:val="28"/>
          <w:szCs w:val="28"/>
        </w:rPr>
      </w:pPr>
      <w:r w:rsidRPr="00947432">
        <w:rPr>
          <w:rFonts w:ascii="Times New Roman" w:eastAsia="標楷體" w:hAnsi="Times New Roman" w:cs="Times New Roman"/>
          <w:sz w:val="28"/>
          <w:szCs w:val="28"/>
        </w:rPr>
        <w:t xml:space="preserve">Thesis Structure </w:t>
      </w:r>
    </w:p>
    <w:p w:rsidR="00CA34B6" w:rsidRPr="00947432" w:rsidRDefault="00CA34B6" w:rsidP="00CA34B6">
      <w:pPr>
        <w:numPr>
          <w:ilvl w:val="0"/>
          <w:numId w:val="1"/>
        </w:numPr>
        <w:autoSpaceDE w:val="0"/>
        <w:autoSpaceDN w:val="0"/>
        <w:adjustRightInd w:val="0"/>
        <w:spacing w:beforeLines="50" w:before="180" w:line="400" w:lineRule="exact"/>
        <w:ind w:left="284"/>
        <w:rPr>
          <w:rFonts w:ascii="Times New Roman" w:eastAsia="標楷體" w:hAnsi="Times New Roman" w:cs="Times New Roman"/>
          <w:sz w:val="28"/>
          <w:szCs w:val="28"/>
        </w:rPr>
      </w:pPr>
      <w:r w:rsidRPr="00947432">
        <w:rPr>
          <w:rFonts w:ascii="Times New Roman" w:eastAsia="標楷體" w:hAnsi="Times New Roman" w:cs="Times New Roman"/>
          <w:sz w:val="28"/>
          <w:szCs w:val="28"/>
        </w:rPr>
        <w:t>論文以中文或英文撰寫，撰寫方式</w:t>
      </w:r>
      <w:proofErr w:type="gramStart"/>
      <w:r w:rsidRPr="00947432">
        <w:rPr>
          <w:rFonts w:ascii="Times New Roman" w:eastAsia="標楷體" w:hAnsi="Times New Roman" w:cs="Times New Roman"/>
          <w:sz w:val="28"/>
          <w:szCs w:val="28"/>
        </w:rPr>
        <w:t>採</w:t>
      </w:r>
      <w:proofErr w:type="gramEnd"/>
      <w:r w:rsidRPr="00947432">
        <w:rPr>
          <w:rFonts w:ascii="Times New Roman" w:eastAsia="標楷體" w:hAnsi="Times New Roman" w:cs="Times New Roman"/>
          <w:sz w:val="28"/>
          <w:szCs w:val="28"/>
        </w:rPr>
        <w:t>橫寫。無論本文以中文或英文撰寫，皆須附上中、英文摘要。</w:t>
      </w:r>
    </w:p>
    <w:p w:rsidR="00CA34B6" w:rsidRPr="00947432" w:rsidRDefault="00CA34B6" w:rsidP="00CA34B6">
      <w:pPr>
        <w:autoSpaceDE w:val="0"/>
        <w:autoSpaceDN w:val="0"/>
        <w:adjustRightInd w:val="0"/>
        <w:spacing w:line="400" w:lineRule="exact"/>
        <w:ind w:left="284"/>
        <w:rPr>
          <w:rFonts w:ascii="Times New Roman" w:eastAsia="標楷體" w:hAnsi="Times New Roman" w:cs="Times New Roman"/>
          <w:sz w:val="28"/>
          <w:szCs w:val="28"/>
        </w:rPr>
      </w:pPr>
      <w:r w:rsidRPr="00947432">
        <w:rPr>
          <w:rFonts w:ascii="Times New Roman" w:eastAsia="標楷體" w:hAnsi="Times New Roman" w:cs="Times New Roman"/>
          <w:sz w:val="28"/>
          <w:szCs w:val="28"/>
        </w:rPr>
        <w:t>The thesis should be written in Chinese or English and used horizontal form. Whether the thesis was written in Chinese or English, the abstracts should include Chinese and English version.</w:t>
      </w:r>
    </w:p>
    <w:p w:rsidR="00CA34B6" w:rsidRPr="00947432" w:rsidRDefault="00CA34B6" w:rsidP="00CA34B6">
      <w:pPr>
        <w:numPr>
          <w:ilvl w:val="0"/>
          <w:numId w:val="1"/>
        </w:numPr>
        <w:autoSpaceDE w:val="0"/>
        <w:autoSpaceDN w:val="0"/>
        <w:adjustRightInd w:val="0"/>
        <w:spacing w:beforeLines="50" w:before="180" w:line="400" w:lineRule="exact"/>
        <w:ind w:left="284"/>
        <w:rPr>
          <w:rFonts w:ascii="Times New Roman" w:eastAsia="標楷體" w:hAnsi="Times New Roman" w:cs="Times New Roman"/>
          <w:sz w:val="28"/>
          <w:szCs w:val="28"/>
        </w:rPr>
      </w:pPr>
      <w:r w:rsidRPr="00947432">
        <w:rPr>
          <w:rFonts w:ascii="Times New Roman" w:eastAsia="標楷體" w:hAnsi="Times New Roman" w:cs="Times New Roman"/>
          <w:sz w:val="28"/>
          <w:szCs w:val="28"/>
        </w:rPr>
        <w:t>論文內容提議如下：</w:t>
      </w:r>
    </w:p>
    <w:p w:rsidR="00CA34B6" w:rsidRPr="00947432" w:rsidRDefault="00CA34B6" w:rsidP="00CA34B6">
      <w:pPr>
        <w:autoSpaceDE w:val="0"/>
        <w:autoSpaceDN w:val="0"/>
        <w:adjustRightInd w:val="0"/>
        <w:spacing w:line="400" w:lineRule="exact"/>
        <w:ind w:left="284"/>
        <w:rPr>
          <w:rFonts w:ascii="Times New Roman" w:eastAsia="標楷體" w:hAnsi="Times New Roman" w:cs="Times New Roman"/>
          <w:sz w:val="28"/>
          <w:szCs w:val="28"/>
        </w:rPr>
      </w:pPr>
      <w:r w:rsidRPr="00947432">
        <w:rPr>
          <w:rFonts w:ascii="Times New Roman" w:eastAsia="標楷體" w:hAnsi="Times New Roman" w:cs="Times New Roman"/>
          <w:sz w:val="28"/>
          <w:szCs w:val="28"/>
        </w:rPr>
        <w:t>Thesis contents are as followed:</w:t>
      </w:r>
    </w:p>
    <w:p w:rsidR="00CA34B6" w:rsidRPr="00947432" w:rsidRDefault="00CA34B6" w:rsidP="00CA34B6">
      <w:pPr>
        <w:autoSpaceDE w:val="0"/>
        <w:autoSpaceDN w:val="0"/>
        <w:adjustRightInd w:val="0"/>
        <w:spacing w:beforeLines="50" w:before="180" w:line="400" w:lineRule="exact"/>
        <w:ind w:left="284"/>
        <w:rPr>
          <w:rFonts w:ascii="Times New Roman" w:eastAsia="標楷體" w:hAnsi="Times New Roman" w:cs="Times New Roman"/>
          <w:sz w:val="28"/>
          <w:szCs w:val="28"/>
          <w:u w:val="single"/>
        </w:rPr>
      </w:pPr>
      <w:r w:rsidRPr="00947432">
        <w:rPr>
          <w:rFonts w:ascii="Times New Roman" w:eastAsia="標楷體" w:hAnsi="Times New Roman" w:cs="Times New Roman"/>
          <w:b/>
          <w:bCs/>
          <w:sz w:val="28"/>
          <w:szCs w:val="28"/>
          <w:u w:val="single"/>
        </w:rPr>
        <w:t>前文</w:t>
      </w:r>
      <w:r w:rsidRPr="00947432">
        <w:rPr>
          <w:rFonts w:ascii="Times New Roman" w:eastAsia="標楷體" w:hAnsi="Times New Roman" w:cs="Times New Roman"/>
          <w:b/>
          <w:bCs/>
          <w:sz w:val="28"/>
          <w:szCs w:val="28"/>
          <w:u w:val="single"/>
        </w:rPr>
        <w:t xml:space="preserve"> (Preliminaries)</w:t>
      </w:r>
    </w:p>
    <w:p w:rsidR="00CA34B6" w:rsidRPr="00947432" w:rsidRDefault="00CA34B6" w:rsidP="00CA34B6">
      <w:pPr>
        <w:numPr>
          <w:ilvl w:val="0"/>
          <w:numId w:val="2"/>
        </w:numPr>
        <w:autoSpaceDE w:val="0"/>
        <w:autoSpaceDN w:val="0"/>
        <w:adjustRightInd w:val="0"/>
        <w:spacing w:line="400" w:lineRule="exact"/>
        <w:ind w:left="993" w:hanging="482"/>
        <w:rPr>
          <w:rFonts w:ascii="Times New Roman" w:eastAsia="標楷體" w:hAnsi="Times New Roman" w:cs="Times New Roman"/>
          <w:sz w:val="28"/>
          <w:szCs w:val="28"/>
        </w:rPr>
      </w:pPr>
      <w:r w:rsidRPr="00947432">
        <w:rPr>
          <w:rFonts w:ascii="Times New Roman" w:eastAsia="標楷體" w:hAnsi="Times New Roman" w:cs="Times New Roman"/>
          <w:sz w:val="28"/>
          <w:szCs w:val="28"/>
        </w:rPr>
        <w:t>中英文題目首頁</w:t>
      </w:r>
      <w:r w:rsidRPr="00947432">
        <w:rPr>
          <w:rFonts w:ascii="Times New Roman" w:eastAsia="標楷體" w:hAnsi="Times New Roman" w:cs="Times New Roman"/>
          <w:sz w:val="28"/>
          <w:szCs w:val="28"/>
        </w:rPr>
        <w:t xml:space="preserve"> (Chinese and English Title Page)</w:t>
      </w:r>
    </w:p>
    <w:p w:rsidR="00CA34B6" w:rsidRPr="00947432" w:rsidRDefault="00CA34B6" w:rsidP="00CA34B6">
      <w:pPr>
        <w:numPr>
          <w:ilvl w:val="0"/>
          <w:numId w:val="2"/>
        </w:numPr>
        <w:autoSpaceDE w:val="0"/>
        <w:autoSpaceDN w:val="0"/>
        <w:adjustRightInd w:val="0"/>
        <w:spacing w:line="400" w:lineRule="exact"/>
        <w:ind w:left="993" w:hanging="482"/>
        <w:rPr>
          <w:rFonts w:ascii="Times New Roman" w:eastAsia="標楷體" w:hAnsi="Times New Roman" w:cs="Times New Roman"/>
          <w:sz w:val="28"/>
          <w:szCs w:val="28"/>
        </w:rPr>
      </w:pPr>
      <w:r w:rsidRPr="00947432">
        <w:rPr>
          <w:rFonts w:ascii="Times New Roman" w:eastAsia="標楷體" w:hAnsi="Times New Roman" w:cs="Times New Roman"/>
          <w:sz w:val="28"/>
          <w:szCs w:val="28"/>
        </w:rPr>
        <w:t>考試委員審定書（</w:t>
      </w:r>
      <w:r w:rsidRPr="00947432">
        <w:rPr>
          <w:rFonts w:ascii="Times New Roman" w:eastAsia="標楷體" w:hAnsi="Times New Roman" w:cs="Times New Roman"/>
          <w:sz w:val="28"/>
          <w:szCs w:val="28"/>
        </w:rPr>
        <w:t>Graduate Thesis Certification</w:t>
      </w:r>
      <w:r w:rsidRPr="00947432">
        <w:rPr>
          <w:rFonts w:ascii="Times New Roman" w:eastAsia="標楷體" w:hAnsi="Times New Roman" w:cs="Times New Roman"/>
          <w:sz w:val="28"/>
          <w:szCs w:val="28"/>
        </w:rPr>
        <w:t>）</w:t>
      </w:r>
    </w:p>
    <w:p w:rsidR="00CA34B6" w:rsidRPr="00947432" w:rsidRDefault="00CA34B6" w:rsidP="00CA34B6">
      <w:pPr>
        <w:numPr>
          <w:ilvl w:val="0"/>
          <w:numId w:val="2"/>
        </w:numPr>
        <w:autoSpaceDE w:val="0"/>
        <w:autoSpaceDN w:val="0"/>
        <w:adjustRightInd w:val="0"/>
        <w:spacing w:line="400" w:lineRule="exact"/>
        <w:ind w:left="993" w:hanging="482"/>
        <w:rPr>
          <w:rFonts w:ascii="Times New Roman" w:eastAsia="標楷體" w:hAnsi="Times New Roman" w:cs="Times New Roman"/>
          <w:sz w:val="28"/>
          <w:szCs w:val="28"/>
        </w:rPr>
      </w:pPr>
      <w:r w:rsidRPr="00947432">
        <w:rPr>
          <w:rFonts w:ascii="Times New Roman" w:eastAsia="標楷體" w:hAnsi="Times New Roman" w:cs="Times New Roman"/>
          <w:sz w:val="28"/>
          <w:szCs w:val="28"/>
        </w:rPr>
        <w:t>國家圖書館學位論文延後公開申請書</w:t>
      </w:r>
      <w:r w:rsidRPr="00947432">
        <w:rPr>
          <w:rFonts w:ascii="Times New Roman" w:eastAsia="標楷體" w:hAnsi="Times New Roman" w:cs="Times New Roman"/>
          <w:sz w:val="28"/>
          <w:szCs w:val="28"/>
        </w:rPr>
        <w:t>(Application for Embargo of Thesis/Dissertation)</w:t>
      </w:r>
    </w:p>
    <w:p w:rsidR="00CA34B6" w:rsidRPr="00947432" w:rsidRDefault="00CA34B6" w:rsidP="00CA34B6">
      <w:pPr>
        <w:autoSpaceDE w:val="0"/>
        <w:autoSpaceDN w:val="0"/>
        <w:adjustRightInd w:val="0"/>
        <w:spacing w:beforeLines="50" w:before="180" w:line="400" w:lineRule="exact"/>
        <w:ind w:left="284"/>
        <w:rPr>
          <w:rFonts w:ascii="Times New Roman" w:eastAsia="標楷體" w:hAnsi="Times New Roman" w:cs="Times New Roman"/>
          <w:b/>
          <w:bCs/>
          <w:sz w:val="28"/>
          <w:szCs w:val="28"/>
          <w:u w:val="single"/>
        </w:rPr>
      </w:pPr>
      <w:r w:rsidRPr="00947432">
        <w:rPr>
          <w:rFonts w:ascii="Times New Roman" w:eastAsia="標楷體" w:hAnsi="Times New Roman" w:cs="Times New Roman"/>
          <w:b/>
          <w:bCs/>
          <w:sz w:val="28"/>
          <w:szCs w:val="28"/>
          <w:u w:val="single"/>
        </w:rPr>
        <w:t>正文（</w:t>
      </w:r>
      <w:r w:rsidRPr="00947432">
        <w:rPr>
          <w:rFonts w:ascii="Times New Roman" w:eastAsia="標楷體" w:hAnsi="Times New Roman" w:cs="Times New Roman"/>
          <w:b/>
          <w:bCs/>
          <w:sz w:val="28"/>
          <w:szCs w:val="28"/>
          <w:u w:val="single"/>
        </w:rPr>
        <w:t>Text</w:t>
      </w:r>
      <w:r w:rsidRPr="00947432">
        <w:rPr>
          <w:rFonts w:ascii="Times New Roman" w:eastAsia="標楷體" w:hAnsi="Times New Roman" w:cs="Times New Roman"/>
          <w:b/>
          <w:bCs/>
          <w:sz w:val="28"/>
          <w:szCs w:val="28"/>
          <w:u w:val="single"/>
        </w:rPr>
        <w:t>）</w:t>
      </w:r>
    </w:p>
    <w:p w:rsidR="00CA34B6" w:rsidRPr="00947432" w:rsidRDefault="00CA34B6" w:rsidP="00CA34B6">
      <w:pPr>
        <w:numPr>
          <w:ilvl w:val="0"/>
          <w:numId w:val="2"/>
        </w:numPr>
        <w:autoSpaceDE w:val="0"/>
        <w:autoSpaceDN w:val="0"/>
        <w:adjustRightInd w:val="0"/>
        <w:spacing w:line="400" w:lineRule="exact"/>
        <w:ind w:left="993" w:hanging="482"/>
        <w:rPr>
          <w:rFonts w:ascii="Times New Roman" w:eastAsia="標楷體" w:hAnsi="Times New Roman" w:cs="Times New Roman"/>
          <w:sz w:val="28"/>
          <w:szCs w:val="28"/>
        </w:rPr>
      </w:pPr>
      <w:r w:rsidRPr="00947432">
        <w:rPr>
          <w:rFonts w:ascii="Times New Roman" w:eastAsia="標楷體" w:hAnsi="Times New Roman" w:cs="Times New Roman"/>
          <w:sz w:val="28"/>
          <w:szCs w:val="28"/>
        </w:rPr>
        <w:t>中文摘要及關鍵字</w:t>
      </w:r>
      <w:r w:rsidRPr="00947432">
        <w:rPr>
          <w:rFonts w:ascii="Times New Roman" w:eastAsia="標楷體" w:hAnsi="Times New Roman" w:cs="Times New Roman"/>
          <w:sz w:val="28"/>
          <w:szCs w:val="28"/>
        </w:rPr>
        <w:t xml:space="preserve"> (Chinese Abstract and Key Words)</w:t>
      </w:r>
    </w:p>
    <w:p w:rsidR="00CA34B6" w:rsidRPr="00947432" w:rsidRDefault="00CA34B6" w:rsidP="00CA34B6">
      <w:pPr>
        <w:numPr>
          <w:ilvl w:val="0"/>
          <w:numId w:val="2"/>
        </w:numPr>
        <w:autoSpaceDE w:val="0"/>
        <w:autoSpaceDN w:val="0"/>
        <w:adjustRightInd w:val="0"/>
        <w:spacing w:line="400" w:lineRule="exact"/>
        <w:ind w:left="993" w:hanging="482"/>
        <w:rPr>
          <w:rFonts w:ascii="Times New Roman" w:eastAsia="標楷體" w:hAnsi="Times New Roman" w:cs="Times New Roman"/>
          <w:sz w:val="28"/>
          <w:szCs w:val="28"/>
        </w:rPr>
      </w:pPr>
      <w:r w:rsidRPr="00947432">
        <w:rPr>
          <w:rFonts w:ascii="Times New Roman" w:eastAsia="標楷體" w:hAnsi="Times New Roman" w:cs="Times New Roman"/>
          <w:sz w:val="28"/>
          <w:szCs w:val="28"/>
        </w:rPr>
        <w:t>英文摘要及關鍵字</w:t>
      </w:r>
      <w:r w:rsidRPr="00947432">
        <w:rPr>
          <w:rFonts w:ascii="Times New Roman" w:eastAsia="標楷體" w:hAnsi="Times New Roman" w:cs="Times New Roman"/>
          <w:sz w:val="28"/>
          <w:szCs w:val="28"/>
        </w:rPr>
        <w:t xml:space="preserve"> (English Abstract and Key Words)</w:t>
      </w:r>
    </w:p>
    <w:p w:rsidR="00CA34B6" w:rsidRPr="00947432" w:rsidRDefault="00CA34B6" w:rsidP="00CA34B6">
      <w:pPr>
        <w:numPr>
          <w:ilvl w:val="0"/>
          <w:numId w:val="2"/>
        </w:numPr>
        <w:autoSpaceDE w:val="0"/>
        <w:autoSpaceDN w:val="0"/>
        <w:adjustRightInd w:val="0"/>
        <w:spacing w:line="400" w:lineRule="exact"/>
        <w:ind w:left="993" w:hanging="482"/>
        <w:rPr>
          <w:rFonts w:ascii="Times New Roman" w:eastAsia="標楷體" w:hAnsi="Times New Roman" w:cs="Times New Roman"/>
          <w:sz w:val="28"/>
          <w:szCs w:val="28"/>
        </w:rPr>
      </w:pPr>
      <w:r w:rsidRPr="00947432">
        <w:rPr>
          <w:rFonts w:ascii="Times New Roman" w:eastAsia="標楷體" w:hAnsi="Times New Roman" w:cs="Times New Roman"/>
          <w:sz w:val="28"/>
          <w:szCs w:val="28"/>
        </w:rPr>
        <w:t>前言</w:t>
      </w:r>
      <w:r w:rsidRPr="00947432">
        <w:rPr>
          <w:rFonts w:ascii="Times New Roman" w:eastAsia="標楷體" w:hAnsi="Times New Roman" w:cs="Times New Roman"/>
          <w:sz w:val="28"/>
          <w:szCs w:val="28"/>
        </w:rPr>
        <w:t xml:space="preserve"> (Introduction)</w:t>
      </w:r>
    </w:p>
    <w:p w:rsidR="00CA34B6" w:rsidRPr="00947432" w:rsidRDefault="00CA34B6" w:rsidP="00CA34B6">
      <w:pPr>
        <w:numPr>
          <w:ilvl w:val="0"/>
          <w:numId w:val="2"/>
        </w:numPr>
        <w:autoSpaceDE w:val="0"/>
        <w:autoSpaceDN w:val="0"/>
        <w:adjustRightInd w:val="0"/>
        <w:spacing w:line="400" w:lineRule="exact"/>
        <w:ind w:left="993" w:hanging="482"/>
        <w:rPr>
          <w:rFonts w:ascii="Times New Roman" w:eastAsia="標楷體" w:hAnsi="Times New Roman" w:cs="Times New Roman"/>
          <w:sz w:val="28"/>
          <w:szCs w:val="28"/>
        </w:rPr>
      </w:pPr>
      <w:r w:rsidRPr="00947432">
        <w:rPr>
          <w:rFonts w:ascii="Times New Roman" w:eastAsia="標楷體" w:hAnsi="Times New Roman" w:cs="Times New Roman"/>
          <w:sz w:val="28"/>
          <w:szCs w:val="28"/>
        </w:rPr>
        <w:t>材料與方法</w:t>
      </w:r>
      <w:r w:rsidRPr="00947432">
        <w:rPr>
          <w:rFonts w:ascii="Times New Roman" w:eastAsia="標楷體" w:hAnsi="Times New Roman" w:cs="Times New Roman"/>
          <w:sz w:val="28"/>
          <w:szCs w:val="28"/>
        </w:rPr>
        <w:t xml:space="preserve"> (Methods)</w:t>
      </w:r>
    </w:p>
    <w:p w:rsidR="00CA34B6" w:rsidRPr="00947432" w:rsidRDefault="00CA34B6" w:rsidP="00CA34B6">
      <w:pPr>
        <w:numPr>
          <w:ilvl w:val="0"/>
          <w:numId w:val="2"/>
        </w:numPr>
        <w:autoSpaceDE w:val="0"/>
        <w:autoSpaceDN w:val="0"/>
        <w:adjustRightInd w:val="0"/>
        <w:spacing w:line="400" w:lineRule="exact"/>
        <w:ind w:left="993" w:hanging="482"/>
        <w:rPr>
          <w:rFonts w:ascii="Times New Roman" w:eastAsia="標楷體" w:hAnsi="Times New Roman" w:cs="Times New Roman"/>
          <w:sz w:val="28"/>
          <w:szCs w:val="28"/>
        </w:rPr>
      </w:pPr>
      <w:r w:rsidRPr="00947432">
        <w:rPr>
          <w:rFonts w:ascii="Times New Roman" w:eastAsia="標楷體" w:hAnsi="Times New Roman" w:cs="Times New Roman"/>
          <w:sz w:val="28"/>
          <w:szCs w:val="28"/>
        </w:rPr>
        <w:t>結果</w:t>
      </w:r>
      <w:r w:rsidRPr="00947432">
        <w:rPr>
          <w:rFonts w:ascii="Times New Roman" w:eastAsia="標楷體" w:hAnsi="Times New Roman" w:cs="Times New Roman"/>
          <w:sz w:val="28"/>
          <w:szCs w:val="28"/>
        </w:rPr>
        <w:t xml:space="preserve"> (Results)</w:t>
      </w:r>
    </w:p>
    <w:p w:rsidR="00CA34B6" w:rsidRPr="00947432" w:rsidRDefault="00CA34B6" w:rsidP="00CA34B6">
      <w:pPr>
        <w:numPr>
          <w:ilvl w:val="0"/>
          <w:numId w:val="2"/>
        </w:numPr>
        <w:autoSpaceDE w:val="0"/>
        <w:autoSpaceDN w:val="0"/>
        <w:adjustRightInd w:val="0"/>
        <w:spacing w:line="400" w:lineRule="exact"/>
        <w:ind w:left="993" w:hanging="482"/>
        <w:rPr>
          <w:rFonts w:ascii="Times New Roman" w:eastAsia="標楷體" w:hAnsi="Times New Roman" w:cs="Times New Roman"/>
          <w:sz w:val="28"/>
          <w:szCs w:val="28"/>
        </w:rPr>
      </w:pPr>
      <w:r w:rsidRPr="00947432">
        <w:rPr>
          <w:rFonts w:ascii="Times New Roman" w:eastAsia="標楷體" w:hAnsi="Times New Roman" w:cs="Times New Roman"/>
          <w:sz w:val="28"/>
          <w:szCs w:val="28"/>
        </w:rPr>
        <w:t>討論</w:t>
      </w:r>
      <w:r w:rsidRPr="00947432">
        <w:rPr>
          <w:rFonts w:ascii="Times New Roman" w:eastAsia="標楷體" w:hAnsi="Times New Roman" w:cs="Times New Roman"/>
          <w:sz w:val="28"/>
          <w:szCs w:val="28"/>
        </w:rPr>
        <w:t xml:space="preserve"> (Discussion)</w:t>
      </w:r>
    </w:p>
    <w:p w:rsidR="00CA34B6" w:rsidRPr="00947432" w:rsidRDefault="00CA34B6" w:rsidP="00CA34B6">
      <w:pPr>
        <w:numPr>
          <w:ilvl w:val="0"/>
          <w:numId w:val="2"/>
        </w:numPr>
        <w:autoSpaceDE w:val="0"/>
        <w:autoSpaceDN w:val="0"/>
        <w:adjustRightInd w:val="0"/>
        <w:spacing w:line="400" w:lineRule="exact"/>
        <w:ind w:left="993" w:hanging="482"/>
        <w:rPr>
          <w:rFonts w:ascii="Times New Roman" w:eastAsia="標楷體" w:hAnsi="Times New Roman" w:cs="Times New Roman"/>
          <w:sz w:val="28"/>
          <w:szCs w:val="28"/>
        </w:rPr>
      </w:pPr>
      <w:r w:rsidRPr="00947432">
        <w:rPr>
          <w:rFonts w:ascii="Times New Roman" w:eastAsia="標楷體" w:hAnsi="Times New Roman" w:cs="Times New Roman"/>
          <w:sz w:val="28"/>
          <w:szCs w:val="28"/>
        </w:rPr>
        <w:t>結論</w:t>
      </w:r>
      <w:r w:rsidRPr="00947432">
        <w:rPr>
          <w:rFonts w:ascii="Times New Roman" w:eastAsia="標楷體" w:hAnsi="Times New Roman" w:cs="Times New Roman"/>
          <w:sz w:val="28"/>
          <w:szCs w:val="28"/>
        </w:rPr>
        <w:t xml:space="preserve"> (Conclusion)</w:t>
      </w:r>
    </w:p>
    <w:p w:rsidR="00CA34B6" w:rsidRPr="00947432" w:rsidRDefault="00CA34B6" w:rsidP="00CA34B6">
      <w:pPr>
        <w:autoSpaceDE w:val="0"/>
        <w:autoSpaceDN w:val="0"/>
        <w:adjustRightInd w:val="0"/>
        <w:spacing w:beforeLines="50" w:before="180" w:line="400" w:lineRule="exact"/>
        <w:ind w:left="284"/>
        <w:rPr>
          <w:rFonts w:ascii="Times New Roman" w:eastAsia="標楷體" w:hAnsi="Times New Roman" w:cs="Times New Roman"/>
          <w:b/>
          <w:bCs/>
          <w:sz w:val="28"/>
          <w:szCs w:val="28"/>
          <w:u w:val="single"/>
        </w:rPr>
      </w:pPr>
      <w:r w:rsidRPr="00947432">
        <w:rPr>
          <w:rFonts w:ascii="Times New Roman" w:eastAsia="標楷體" w:hAnsi="Times New Roman" w:cs="Times New Roman"/>
          <w:b/>
          <w:bCs/>
          <w:sz w:val="28"/>
          <w:szCs w:val="28"/>
          <w:u w:val="single"/>
        </w:rPr>
        <w:t>參考資料（</w:t>
      </w:r>
      <w:r w:rsidRPr="00947432">
        <w:rPr>
          <w:rFonts w:ascii="Times New Roman" w:eastAsia="標楷體" w:hAnsi="Times New Roman" w:cs="Times New Roman"/>
          <w:b/>
          <w:bCs/>
          <w:sz w:val="28"/>
          <w:szCs w:val="28"/>
          <w:u w:val="single"/>
        </w:rPr>
        <w:t>Reference Materials</w:t>
      </w:r>
      <w:r w:rsidRPr="00947432">
        <w:rPr>
          <w:rFonts w:ascii="Times New Roman" w:eastAsia="標楷體" w:hAnsi="Times New Roman" w:cs="Times New Roman"/>
          <w:b/>
          <w:bCs/>
          <w:sz w:val="28"/>
          <w:szCs w:val="28"/>
          <w:u w:val="single"/>
        </w:rPr>
        <w:t>）</w:t>
      </w:r>
    </w:p>
    <w:p w:rsidR="00CA34B6" w:rsidRPr="00947432" w:rsidRDefault="00CA34B6" w:rsidP="00CA34B6">
      <w:pPr>
        <w:numPr>
          <w:ilvl w:val="0"/>
          <w:numId w:val="2"/>
        </w:numPr>
        <w:autoSpaceDE w:val="0"/>
        <w:autoSpaceDN w:val="0"/>
        <w:adjustRightInd w:val="0"/>
        <w:spacing w:line="400" w:lineRule="exact"/>
        <w:ind w:left="993" w:hanging="482"/>
        <w:rPr>
          <w:rFonts w:ascii="Times New Roman" w:eastAsia="標楷體" w:hAnsi="Times New Roman" w:cs="Times New Roman"/>
          <w:sz w:val="28"/>
          <w:szCs w:val="28"/>
        </w:rPr>
      </w:pPr>
      <w:r w:rsidRPr="00947432">
        <w:rPr>
          <w:rFonts w:ascii="Times New Roman" w:eastAsia="標楷體" w:hAnsi="Times New Roman" w:cs="Times New Roman"/>
          <w:sz w:val="28"/>
          <w:szCs w:val="28"/>
        </w:rPr>
        <w:t>參考文獻</w:t>
      </w:r>
      <w:r w:rsidRPr="00947432">
        <w:rPr>
          <w:rFonts w:ascii="Times New Roman" w:eastAsia="標楷體" w:hAnsi="Times New Roman" w:cs="Times New Roman"/>
          <w:sz w:val="28"/>
          <w:szCs w:val="28"/>
        </w:rPr>
        <w:t xml:space="preserve"> (References)</w:t>
      </w:r>
    </w:p>
    <w:p w:rsidR="00CA34B6" w:rsidRPr="00947432" w:rsidRDefault="00CA34B6" w:rsidP="00CA34B6">
      <w:pPr>
        <w:numPr>
          <w:ilvl w:val="0"/>
          <w:numId w:val="2"/>
        </w:numPr>
        <w:autoSpaceDE w:val="0"/>
        <w:autoSpaceDN w:val="0"/>
        <w:adjustRightInd w:val="0"/>
        <w:spacing w:line="400" w:lineRule="exact"/>
        <w:ind w:left="993" w:hanging="482"/>
        <w:rPr>
          <w:rFonts w:ascii="Times New Roman" w:eastAsia="標楷體" w:hAnsi="Times New Roman" w:cs="Times New Roman"/>
          <w:sz w:val="28"/>
          <w:szCs w:val="28"/>
        </w:rPr>
      </w:pPr>
      <w:r w:rsidRPr="00947432">
        <w:rPr>
          <w:rFonts w:ascii="Times New Roman" w:eastAsia="標楷體" w:hAnsi="Times New Roman" w:cs="Times New Roman"/>
          <w:sz w:val="28"/>
          <w:szCs w:val="28"/>
        </w:rPr>
        <w:t>表格</w:t>
      </w:r>
      <w:r w:rsidRPr="00947432">
        <w:rPr>
          <w:rFonts w:ascii="Times New Roman" w:eastAsia="標楷體" w:hAnsi="Times New Roman" w:cs="Times New Roman"/>
          <w:sz w:val="28"/>
          <w:szCs w:val="28"/>
        </w:rPr>
        <w:t xml:space="preserve"> (Tables)</w:t>
      </w:r>
    </w:p>
    <w:p w:rsidR="00CA34B6" w:rsidRPr="00947432" w:rsidRDefault="00CA34B6" w:rsidP="00CA34B6">
      <w:pPr>
        <w:numPr>
          <w:ilvl w:val="0"/>
          <w:numId w:val="2"/>
        </w:numPr>
        <w:autoSpaceDE w:val="0"/>
        <w:autoSpaceDN w:val="0"/>
        <w:adjustRightInd w:val="0"/>
        <w:spacing w:line="400" w:lineRule="exact"/>
        <w:ind w:left="993" w:hanging="482"/>
        <w:rPr>
          <w:rFonts w:ascii="Times New Roman" w:eastAsia="標楷體" w:hAnsi="Times New Roman" w:cs="Times New Roman"/>
          <w:sz w:val="28"/>
          <w:szCs w:val="28"/>
        </w:rPr>
      </w:pPr>
      <w:r w:rsidRPr="00947432">
        <w:rPr>
          <w:rFonts w:ascii="Times New Roman" w:eastAsia="標楷體" w:hAnsi="Times New Roman" w:cs="Times New Roman"/>
          <w:sz w:val="28"/>
          <w:szCs w:val="28"/>
        </w:rPr>
        <w:t>圖表</w:t>
      </w:r>
      <w:r w:rsidRPr="00947432">
        <w:rPr>
          <w:rFonts w:ascii="Times New Roman" w:eastAsia="標楷體" w:hAnsi="Times New Roman" w:cs="Times New Roman"/>
          <w:sz w:val="28"/>
          <w:szCs w:val="28"/>
        </w:rPr>
        <w:t xml:space="preserve"> (Figures)</w:t>
      </w:r>
    </w:p>
    <w:p w:rsidR="00CA34B6" w:rsidRPr="00947432" w:rsidRDefault="00CA34B6" w:rsidP="00CA34B6">
      <w:pPr>
        <w:numPr>
          <w:ilvl w:val="0"/>
          <w:numId w:val="2"/>
        </w:numPr>
        <w:autoSpaceDE w:val="0"/>
        <w:autoSpaceDN w:val="0"/>
        <w:adjustRightInd w:val="0"/>
        <w:spacing w:line="400" w:lineRule="exact"/>
        <w:ind w:left="993" w:hanging="482"/>
        <w:rPr>
          <w:rFonts w:ascii="Times New Roman" w:eastAsia="標楷體" w:hAnsi="Times New Roman" w:cs="Times New Roman"/>
          <w:sz w:val="28"/>
          <w:szCs w:val="28"/>
        </w:rPr>
      </w:pPr>
      <w:r w:rsidRPr="00947432">
        <w:rPr>
          <w:rFonts w:ascii="Times New Roman" w:eastAsia="標楷體" w:hAnsi="Times New Roman" w:cs="Times New Roman"/>
          <w:sz w:val="28"/>
          <w:szCs w:val="28"/>
        </w:rPr>
        <w:t>附錄</w:t>
      </w:r>
      <w:r w:rsidRPr="00947432">
        <w:rPr>
          <w:rFonts w:ascii="Times New Roman" w:eastAsia="標楷體" w:hAnsi="Times New Roman" w:cs="Times New Roman"/>
          <w:sz w:val="28"/>
          <w:szCs w:val="28"/>
        </w:rPr>
        <w:t xml:space="preserve"> (Appendices)</w:t>
      </w:r>
    </w:p>
    <w:p w:rsidR="00CA34B6" w:rsidRPr="00947432" w:rsidRDefault="00CA34B6" w:rsidP="00CA34B6">
      <w:pPr>
        <w:autoSpaceDE w:val="0"/>
        <w:autoSpaceDN w:val="0"/>
        <w:adjustRightInd w:val="0"/>
        <w:spacing w:beforeLines="50" w:before="180" w:line="400" w:lineRule="exact"/>
        <w:ind w:left="284"/>
        <w:rPr>
          <w:rFonts w:ascii="Times New Roman" w:eastAsia="標楷體" w:hAnsi="Times New Roman" w:cs="Times New Roman"/>
          <w:sz w:val="28"/>
          <w:szCs w:val="28"/>
        </w:rPr>
      </w:pPr>
      <w:r w:rsidRPr="00947432">
        <w:rPr>
          <w:rFonts w:ascii="Times New Roman" w:eastAsia="標楷體" w:hAnsi="Times New Roman" w:cs="Times New Roman"/>
          <w:sz w:val="28"/>
          <w:szCs w:val="28"/>
        </w:rPr>
        <w:t>(</w:t>
      </w:r>
      <w:r w:rsidRPr="00947432">
        <w:rPr>
          <w:rFonts w:ascii="Times New Roman" w:eastAsia="標楷體" w:hAnsi="Times New Roman" w:cs="Times New Roman"/>
          <w:sz w:val="28"/>
          <w:szCs w:val="28"/>
        </w:rPr>
        <w:t>參考資料：</w:t>
      </w:r>
      <w:r w:rsidRPr="00947432">
        <w:rPr>
          <w:rFonts w:ascii="Times New Roman" w:eastAsia="標楷體" w:hAnsi="Times New Roman" w:cs="Times New Roman"/>
          <w:sz w:val="28"/>
          <w:szCs w:val="28"/>
        </w:rPr>
        <w:t>Uniform Requirements for Manuscripts Submitted to Biomedical Journals: Writing and Editing for Biomedical Publication International Committee of Medical Journal Editors. Updated 2010 Apr; cited 2010 Aug 2)</w:t>
      </w:r>
    </w:p>
    <w:p w:rsidR="00CA34B6" w:rsidRPr="00947432" w:rsidRDefault="00CA34B6" w:rsidP="00CA34B6">
      <w:pPr>
        <w:numPr>
          <w:ilvl w:val="0"/>
          <w:numId w:val="1"/>
        </w:numPr>
        <w:autoSpaceDE w:val="0"/>
        <w:autoSpaceDN w:val="0"/>
        <w:adjustRightInd w:val="0"/>
        <w:spacing w:beforeLines="50" w:before="180" w:line="400" w:lineRule="exact"/>
        <w:ind w:left="284"/>
        <w:rPr>
          <w:rFonts w:ascii="Times New Roman" w:eastAsia="標楷體" w:hAnsi="Times New Roman" w:cs="Times New Roman"/>
          <w:sz w:val="28"/>
          <w:szCs w:val="28"/>
        </w:rPr>
      </w:pPr>
      <w:r w:rsidRPr="00947432">
        <w:rPr>
          <w:rFonts w:ascii="Times New Roman" w:eastAsia="標楷體" w:hAnsi="Times New Roman" w:cs="Times New Roman"/>
          <w:sz w:val="28"/>
          <w:szCs w:val="28"/>
        </w:rPr>
        <w:lastRenderedPageBreak/>
        <w:t>論文裝訂注意事項：</w:t>
      </w:r>
    </w:p>
    <w:p w:rsidR="00CA34B6" w:rsidRPr="00947432" w:rsidRDefault="00CA34B6" w:rsidP="00CA34B6">
      <w:pPr>
        <w:autoSpaceDE w:val="0"/>
        <w:autoSpaceDN w:val="0"/>
        <w:adjustRightInd w:val="0"/>
        <w:spacing w:line="400" w:lineRule="exact"/>
        <w:ind w:left="284"/>
        <w:rPr>
          <w:rFonts w:ascii="Times New Roman" w:eastAsia="標楷體" w:hAnsi="Times New Roman" w:cs="Times New Roman"/>
          <w:sz w:val="28"/>
          <w:szCs w:val="28"/>
        </w:rPr>
      </w:pPr>
      <w:r w:rsidRPr="00947432">
        <w:rPr>
          <w:rFonts w:ascii="Times New Roman" w:eastAsia="標楷體" w:hAnsi="Times New Roman" w:cs="Times New Roman"/>
          <w:sz w:val="28"/>
          <w:szCs w:val="28"/>
        </w:rPr>
        <w:t>Book binding requirements:</w:t>
      </w:r>
    </w:p>
    <w:p w:rsidR="00CA34B6" w:rsidRPr="00947432" w:rsidRDefault="00CA34B6" w:rsidP="00CA34B6">
      <w:pPr>
        <w:numPr>
          <w:ilvl w:val="0"/>
          <w:numId w:val="2"/>
        </w:numPr>
        <w:autoSpaceDE w:val="0"/>
        <w:autoSpaceDN w:val="0"/>
        <w:adjustRightInd w:val="0"/>
        <w:spacing w:line="400" w:lineRule="exact"/>
        <w:ind w:left="993" w:hanging="482"/>
        <w:rPr>
          <w:rFonts w:ascii="Times New Roman" w:eastAsia="標楷體" w:hAnsi="Times New Roman" w:cs="Times New Roman"/>
          <w:sz w:val="28"/>
          <w:szCs w:val="28"/>
        </w:rPr>
      </w:pPr>
      <w:r w:rsidRPr="00947432">
        <w:rPr>
          <w:rFonts w:ascii="Times New Roman" w:eastAsia="標楷體" w:hAnsi="Times New Roman" w:cs="Times New Roman"/>
          <w:sz w:val="28"/>
          <w:szCs w:val="28"/>
        </w:rPr>
        <w:t>論文</w:t>
      </w:r>
      <w:proofErr w:type="gramStart"/>
      <w:r w:rsidRPr="00947432">
        <w:rPr>
          <w:rFonts w:ascii="Times New Roman" w:eastAsia="標楷體" w:hAnsi="Times New Roman" w:cs="Times New Roman"/>
          <w:sz w:val="28"/>
          <w:szCs w:val="28"/>
        </w:rPr>
        <w:t>紙本須裝訂</w:t>
      </w:r>
      <w:proofErr w:type="gramEnd"/>
      <w:r w:rsidRPr="00947432">
        <w:rPr>
          <w:rFonts w:ascii="Times New Roman" w:eastAsia="標楷體" w:hAnsi="Times New Roman" w:cs="Times New Roman"/>
          <w:sz w:val="28"/>
          <w:szCs w:val="28"/>
        </w:rPr>
        <w:t>成精裝本，並包含封面及側邊標題。</w:t>
      </w:r>
    </w:p>
    <w:p w:rsidR="00CA34B6" w:rsidRPr="00947432" w:rsidRDefault="00CA34B6" w:rsidP="00CA34B6">
      <w:pPr>
        <w:autoSpaceDE w:val="0"/>
        <w:autoSpaceDN w:val="0"/>
        <w:adjustRightInd w:val="0"/>
        <w:spacing w:line="400" w:lineRule="exact"/>
        <w:ind w:left="993"/>
        <w:rPr>
          <w:rFonts w:ascii="Times New Roman" w:eastAsia="標楷體" w:hAnsi="Times New Roman" w:cs="Times New Roman"/>
          <w:sz w:val="28"/>
          <w:szCs w:val="28"/>
        </w:rPr>
      </w:pPr>
      <w:r w:rsidRPr="00947432">
        <w:rPr>
          <w:rFonts w:ascii="Times New Roman" w:eastAsia="標楷體" w:hAnsi="Times New Roman" w:cs="Times New Roman"/>
          <w:sz w:val="28"/>
          <w:szCs w:val="28"/>
        </w:rPr>
        <w:t>Thesis are required to be bounded and include title on the front cover and spine.</w:t>
      </w:r>
    </w:p>
    <w:p w:rsidR="00CA34B6" w:rsidRPr="00947432" w:rsidRDefault="00CA34B6" w:rsidP="00CA34B6">
      <w:pPr>
        <w:numPr>
          <w:ilvl w:val="0"/>
          <w:numId w:val="2"/>
        </w:numPr>
        <w:autoSpaceDE w:val="0"/>
        <w:autoSpaceDN w:val="0"/>
        <w:adjustRightInd w:val="0"/>
        <w:spacing w:line="400" w:lineRule="exact"/>
        <w:ind w:left="993" w:hanging="482"/>
        <w:rPr>
          <w:rFonts w:ascii="Times New Roman" w:eastAsia="標楷體" w:hAnsi="Times New Roman" w:cs="Times New Roman"/>
          <w:sz w:val="28"/>
          <w:szCs w:val="28"/>
        </w:rPr>
      </w:pPr>
      <w:r w:rsidRPr="00947432">
        <w:rPr>
          <w:rFonts w:ascii="Times New Roman" w:eastAsia="標楷體" w:hAnsi="Times New Roman" w:cs="Times New Roman"/>
          <w:sz w:val="28"/>
          <w:szCs w:val="28"/>
        </w:rPr>
        <w:t>裝訂內容應包含圖書館規定之畢業論文須附相關文件：</w:t>
      </w:r>
    </w:p>
    <w:p w:rsidR="00CA34B6" w:rsidRPr="00947432" w:rsidRDefault="00CA34B6" w:rsidP="00CA34B6">
      <w:pPr>
        <w:autoSpaceDE w:val="0"/>
        <w:autoSpaceDN w:val="0"/>
        <w:adjustRightInd w:val="0"/>
        <w:spacing w:line="400" w:lineRule="exact"/>
        <w:ind w:left="993"/>
        <w:rPr>
          <w:rFonts w:ascii="Times New Roman" w:eastAsia="標楷體" w:hAnsi="Times New Roman" w:cs="Times New Roman"/>
          <w:sz w:val="28"/>
          <w:szCs w:val="28"/>
        </w:rPr>
      </w:pPr>
      <w:r w:rsidRPr="00947432">
        <w:rPr>
          <w:rFonts w:ascii="Times New Roman" w:eastAsia="標楷體" w:hAnsi="Times New Roman" w:cs="Times New Roman"/>
          <w:sz w:val="28"/>
          <w:szCs w:val="28"/>
        </w:rPr>
        <w:t>Binding requirements should include related documents regulated by the TMU’s library:</w:t>
      </w:r>
    </w:p>
    <w:p w:rsidR="00CA34B6" w:rsidRPr="00947432" w:rsidRDefault="00CA34B6" w:rsidP="00CA34B6">
      <w:pPr>
        <w:numPr>
          <w:ilvl w:val="0"/>
          <w:numId w:val="3"/>
        </w:numPr>
        <w:autoSpaceDE w:val="0"/>
        <w:autoSpaceDN w:val="0"/>
        <w:adjustRightInd w:val="0"/>
        <w:spacing w:line="400" w:lineRule="exact"/>
        <w:ind w:left="1276"/>
        <w:rPr>
          <w:rFonts w:ascii="Times New Roman" w:eastAsia="標楷體" w:hAnsi="Times New Roman" w:cs="Times New Roman"/>
          <w:sz w:val="28"/>
          <w:szCs w:val="28"/>
        </w:rPr>
      </w:pPr>
      <w:r w:rsidRPr="00947432">
        <w:rPr>
          <w:rFonts w:ascii="Times New Roman" w:eastAsia="標楷體" w:hAnsi="Times New Roman" w:cs="Times New Roman"/>
          <w:sz w:val="28"/>
          <w:szCs w:val="28"/>
        </w:rPr>
        <w:t>1.</w:t>
      </w:r>
      <w:r w:rsidRPr="00947432">
        <w:rPr>
          <w:rFonts w:ascii="Times New Roman" w:eastAsia="標楷體" w:hAnsi="Times New Roman" w:cs="Times New Roman"/>
          <w:sz w:val="28"/>
          <w:szCs w:val="28"/>
        </w:rPr>
        <w:t>考試委員審定書</w:t>
      </w:r>
      <w:r w:rsidRPr="00947432">
        <w:rPr>
          <w:rFonts w:ascii="Times New Roman" w:eastAsia="標楷體" w:hAnsi="Times New Roman" w:cs="Times New Roman"/>
          <w:sz w:val="28"/>
          <w:szCs w:val="28"/>
        </w:rPr>
        <w:t>(</w:t>
      </w:r>
      <w:r w:rsidRPr="00947432">
        <w:rPr>
          <w:rFonts w:ascii="Times New Roman" w:eastAsia="標楷體" w:hAnsi="Times New Roman" w:cs="Times New Roman"/>
          <w:sz w:val="28"/>
          <w:szCs w:val="28"/>
        </w:rPr>
        <w:t>影本</w:t>
      </w:r>
      <w:r w:rsidRPr="00947432">
        <w:rPr>
          <w:rFonts w:ascii="Times New Roman" w:eastAsia="標楷體" w:hAnsi="Times New Roman" w:cs="Times New Roman"/>
          <w:sz w:val="28"/>
          <w:szCs w:val="28"/>
        </w:rPr>
        <w:t>)</w:t>
      </w:r>
    </w:p>
    <w:p w:rsidR="00CA34B6" w:rsidRPr="00947432" w:rsidRDefault="00CA34B6" w:rsidP="00CA34B6">
      <w:pPr>
        <w:autoSpaceDE w:val="0"/>
        <w:autoSpaceDN w:val="0"/>
        <w:adjustRightInd w:val="0"/>
        <w:spacing w:line="400" w:lineRule="exact"/>
        <w:ind w:left="1276"/>
        <w:rPr>
          <w:rFonts w:ascii="Times New Roman" w:eastAsia="標楷體" w:hAnsi="Times New Roman" w:cs="Times New Roman"/>
          <w:sz w:val="28"/>
          <w:szCs w:val="28"/>
        </w:rPr>
      </w:pPr>
      <w:r w:rsidRPr="00947432">
        <w:rPr>
          <w:rFonts w:ascii="Times New Roman" w:eastAsia="標楷體" w:hAnsi="Times New Roman" w:cs="Times New Roman"/>
          <w:sz w:val="28"/>
          <w:szCs w:val="28"/>
        </w:rPr>
        <w:t>1.Examiner’s signature or approval page (</w:t>
      </w:r>
      <w:r w:rsidR="00B05EF6">
        <w:rPr>
          <w:rFonts w:ascii="Times New Roman" w:eastAsia="標楷體" w:hAnsi="Times New Roman" w:cs="Times New Roman"/>
          <w:sz w:val="28"/>
          <w:szCs w:val="28"/>
        </w:rPr>
        <w:t>T</w:t>
      </w:r>
      <w:r w:rsidRPr="00947432">
        <w:rPr>
          <w:rFonts w:ascii="Times New Roman" w:eastAsia="標楷體" w:hAnsi="Times New Roman" w:cs="Times New Roman"/>
          <w:sz w:val="28"/>
          <w:szCs w:val="28"/>
        </w:rPr>
        <w:t xml:space="preserve">he document </w:t>
      </w:r>
      <w:r w:rsidR="00B05EF6">
        <w:rPr>
          <w:rFonts w:ascii="Times New Roman" w:eastAsia="標楷體" w:hAnsi="Times New Roman" w:cs="Times New Roman"/>
          <w:sz w:val="28"/>
          <w:szCs w:val="28"/>
        </w:rPr>
        <w:t>is</w:t>
      </w:r>
      <w:r w:rsidRPr="00947432">
        <w:rPr>
          <w:rFonts w:ascii="Times New Roman" w:eastAsia="標楷體" w:hAnsi="Times New Roman" w:cs="Times New Roman"/>
          <w:sz w:val="28"/>
          <w:szCs w:val="28"/>
        </w:rPr>
        <w:t xml:space="preserve"> copied version.)  </w:t>
      </w:r>
    </w:p>
    <w:p w:rsidR="00CA34B6" w:rsidRPr="00947432" w:rsidRDefault="00CA34B6" w:rsidP="00CA34B6">
      <w:pPr>
        <w:numPr>
          <w:ilvl w:val="0"/>
          <w:numId w:val="3"/>
        </w:numPr>
        <w:autoSpaceDE w:val="0"/>
        <w:autoSpaceDN w:val="0"/>
        <w:adjustRightInd w:val="0"/>
        <w:spacing w:line="400" w:lineRule="exact"/>
        <w:ind w:left="1276"/>
        <w:rPr>
          <w:rFonts w:ascii="Times New Roman" w:eastAsia="標楷體" w:hAnsi="Times New Roman" w:cs="Times New Roman"/>
          <w:sz w:val="28"/>
          <w:szCs w:val="28"/>
        </w:rPr>
      </w:pPr>
      <w:r w:rsidRPr="00947432">
        <w:rPr>
          <w:rFonts w:ascii="Times New Roman" w:eastAsia="標楷體" w:hAnsi="Times New Roman" w:cs="Times New Roman"/>
          <w:sz w:val="28"/>
          <w:szCs w:val="28"/>
        </w:rPr>
        <w:t>詳細規格請參考圖書館網頁公佈之檔案。</w:t>
      </w:r>
    </w:p>
    <w:p w:rsidR="00CA34B6" w:rsidRPr="00947432" w:rsidRDefault="00CA34B6" w:rsidP="00CA34B6">
      <w:pPr>
        <w:autoSpaceDE w:val="0"/>
        <w:autoSpaceDN w:val="0"/>
        <w:adjustRightInd w:val="0"/>
        <w:spacing w:line="400" w:lineRule="exact"/>
        <w:ind w:left="1276"/>
        <w:rPr>
          <w:rFonts w:ascii="Times New Roman" w:eastAsia="標楷體" w:hAnsi="Times New Roman" w:cs="Times New Roman"/>
          <w:sz w:val="28"/>
          <w:szCs w:val="28"/>
        </w:rPr>
      </w:pPr>
      <w:r w:rsidRPr="00947432">
        <w:rPr>
          <w:rFonts w:ascii="Times New Roman" w:eastAsia="標楷體" w:hAnsi="Times New Roman" w:cs="Times New Roman"/>
          <w:sz w:val="28"/>
          <w:szCs w:val="28"/>
        </w:rPr>
        <w:t>For more regulations details please refer to the announcement page on the TMU’s library website.</w:t>
      </w:r>
    </w:p>
    <w:p w:rsidR="00CA34B6" w:rsidRPr="00947432" w:rsidRDefault="00CA34B6" w:rsidP="00CA34B6">
      <w:pPr>
        <w:numPr>
          <w:ilvl w:val="0"/>
          <w:numId w:val="1"/>
        </w:numPr>
        <w:autoSpaceDE w:val="0"/>
        <w:autoSpaceDN w:val="0"/>
        <w:adjustRightInd w:val="0"/>
        <w:spacing w:beforeLines="50" w:before="180" w:line="400" w:lineRule="exact"/>
        <w:ind w:left="284"/>
        <w:rPr>
          <w:rFonts w:ascii="Times New Roman" w:eastAsia="標楷體" w:hAnsi="Times New Roman" w:cs="Times New Roman"/>
          <w:sz w:val="28"/>
          <w:szCs w:val="28"/>
        </w:rPr>
      </w:pPr>
      <w:r w:rsidRPr="00947432">
        <w:rPr>
          <w:rFonts w:ascii="Times New Roman" w:eastAsia="標楷體" w:hAnsi="Times New Roman" w:cs="Times New Roman"/>
          <w:sz w:val="28"/>
          <w:szCs w:val="28"/>
        </w:rPr>
        <w:t>研究生於畢業前應繳交之碩士論文紙本數量依該年學校畢業程序規定，以轉送教育部及存放學校圖書館及本所圖書館，供參考之用。</w:t>
      </w:r>
    </w:p>
    <w:p w:rsidR="00D00A37" w:rsidRPr="00947432" w:rsidRDefault="00CA34B6" w:rsidP="00947432">
      <w:pPr>
        <w:ind w:leftChars="118" w:left="283"/>
        <w:rPr>
          <w:rFonts w:ascii="Times New Roman" w:eastAsia="標楷體" w:hAnsi="Times New Roman" w:cs="Times New Roman"/>
        </w:rPr>
      </w:pPr>
      <w:r w:rsidRPr="00947432">
        <w:rPr>
          <w:rFonts w:ascii="Times New Roman" w:eastAsia="標楷體" w:hAnsi="Times New Roman" w:cs="Times New Roman"/>
          <w:sz w:val="28"/>
          <w:szCs w:val="28"/>
        </w:rPr>
        <w:t>Before graduation, students must deliver numbers of bounded thesis follow the procedure from the TMU. Thesis copies should be made and submitted to the Ministry of Education, library of TMU and Institute of Injury Prevention and Control for reference.</w:t>
      </w:r>
    </w:p>
    <w:sectPr w:rsidR="00D00A37" w:rsidRPr="00947432" w:rsidSect="00CA34B6">
      <w:pgSz w:w="11906" w:h="16838"/>
      <w:pgMar w:top="1134" w:right="1133" w:bottom="1440" w:left="993"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3909" w:rsidRDefault="00733909" w:rsidP="00677689">
      <w:r>
        <w:separator/>
      </w:r>
    </w:p>
  </w:endnote>
  <w:endnote w:type="continuationSeparator" w:id="0">
    <w:p w:rsidR="00733909" w:rsidRDefault="00733909" w:rsidP="00677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3909" w:rsidRDefault="00733909" w:rsidP="00677689">
      <w:r>
        <w:separator/>
      </w:r>
    </w:p>
  </w:footnote>
  <w:footnote w:type="continuationSeparator" w:id="0">
    <w:p w:rsidR="00733909" w:rsidRDefault="00733909" w:rsidP="006776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F31FB"/>
    <w:multiLevelType w:val="hybridMultilevel"/>
    <w:tmpl w:val="99889D3E"/>
    <w:lvl w:ilvl="0" w:tplc="6E52A168">
      <w:start w:val="1"/>
      <w:numFmt w:val="decimal"/>
      <w:lvlText w:val="%1."/>
      <w:lvlJc w:val="left"/>
      <w:pPr>
        <w:ind w:left="1073" w:hanging="360"/>
      </w:pPr>
      <w:rPr>
        <w:rFonts w:hint="default"/>
      </w:rPr>
    </w:lvl>
    <w:lvl w:ilvl="1" w:tplc="04090019" w:tentative="1">
      <w:start w:val="1"/>
      <w:numFmt w:val="ideographTraditional"/>
      <w:lvlText w:val="%2、"/>
      <w:lvlJc w:val="left"/>
      <w:pPr>
        <w:ind w:left="1673" w:hanging="480"/>
      </w:pPr>
    </w:lvl>
    <w:lvl w:ilvl="2" w:tplc="0409001B" w:tentative="1">
      <w:start w:val="1"/>
      <w:numFmt w:val="lowerRoman"/>
      <w:lvlText w:val="%3."/>
      <w:lvlJc w:val="right"/>
      <w:pPr>
        <w:ind w:left="2153" w:hanging="480"/>
      </w:pPr>
    </w:lvl>
    <w:lvl w:ilvl="3" w:tplc="0409000F" w:tentative="1">
      <w:start w:val="1"/>
      <w:numFmt w:val="decimal"/>
      <w:lvlText w:val="%4."/>
      <w:lvlJc w:val="left"/>
      <w:pPr>
        <w:ind w:left="2633" w:hanging="480"/>
      </w:pPr>
    </w:lvl>
    <w:lvl w:ilvl="4" w:tplc="04090019" w:tentative="1">
      <w:start w:val="1"/>
      <w:numFmt w:val="ideographTraditional"/>
      <w:lvlText w:val="%5、"/>
      <w:lvlJc w:val="left"/>
      <w:pPr>
        <w:ind w:left="3113" w:hanging="480"/>
      </w:pPr>
    </w:lvl>
    <w:lvl w:ilvl="5" w:tplc="0409001B" w:tentative="1">
      <w:start w:val="1"/>
      <w:numFmt w:val="lowerRoman"/>
      <w:lvlText w:val="%6."/>
      <w:lvlJc w:val="right"/>
      <w:pPr>
        <w:ind w:left="3593" w:hanging="480"/>
      </w:pPr>
    </w:lvl>
    <w:lvl w:ilvl="6" w:tplc="0409000F" w:tentative="1">
      <w:start w:val="1"/>
      <w:numFmt w:val="decimal"/>
      <w:lvlText w:val="%7."/>
      <w:lvlJc w:val="left"/>
      <w:pPr>
        <w:ind w:left="4073" w:hanging="480"/>
      </w:pPr>
    </w:lvl>
    <w:lvl w:ilvl="7" w:tplc="04090019" w:tentative="1">
      <w:start w:val="1"/>
      <w:numFmt w:val="ideographTraditional"/>
      <w:lvlText w:val="%8、"/>
      <w:lvlJc w:val="left"/>
      <w:pPr>
        <w:ind w:left="4553" w:hanging="480"/>
      </w:pPr>
    </w:lvl>
    <w:lvl w:ilvl="8" w:tplc="0409001B" w:tentative="1">
      <w:start w:val="1"/>
      <w:numFmt w:val="lowerRoman"/>
      <w:lvlText w:val="%9."/>
      <w:lvlJc w:val="right"/>
      <w:pPr>
        <w:ind w:left="5033" w:hanging="480"/>
      </w:pPr>
    </w:lvl>
  </w:abstractNum>
  <w:abstractNum w:abstractNumId="1" w15:restartNumberingAfterBreak="0">
    <w:nsid w:val="4AD479C6"/>
    <w:multiLevelType w:val="hybridMultilevel"/>
    <w:tmpl w:val="F49CB88C"/>
    <w:lvl w:ilvl="0" w:tplc="04090001">
      <w:start w:val="1"/>
      <w:numFmt w:val="bullet"/>
      <w:lvlText w:val=""/>
      <w:lvlJc w:val="left"/>
      <w:pPr>
        <w:ind w:left="2039" w:hanging="480"/>
      </w:pPr>
      <w:rPr>
        <w:rFonts w:ascii="Wingdings" w:hAnsi="Wingdings" w:hint="default"/>
      </w:rPr>
    </w:lvl>
    <w:lvl w:ilvl="1" w:tplc="04090003" w:tentative="1">
      <w:start w:val="1"/>
      <w:numFmt w:val="bullet"/>
      <w:lvlText w:val=""/>
      <w:lvlJc w:val="left"/>
      <w:pPr>
        <w:ind w:left="2033" w:hanging="480"/>
      </w:pPr>
      <w:rPr>
        <w:rFonts w:ascii="Wingdings" w:hAnsi="Wingdings" w:hint="default"/>
      </w:rPr>
    </w:lvl>
    <w:lvl w:ilvl="2" w:tplc="04090005" w:tentative="1">
      <w:start w:val="1"/>
      <w:numFmt w:val="bullet"/>
      <w:lvlText w:val=""/>
      <w:lvlJc w:val="left"/>
      <w:pPr>
        <w:ind w:left="2513" w:hanging="480"/>
      </w:pPr>
      <w:rPr>
        <w:rFonts w:ascii="Wingdings" w:hAnsi="Wingdings" w:hint="default"/>
      </w:rPr>
    </w:lvl>
    <w:lvl w:ilvl="3" w:tplc="04090001" w:tentative="1">
      <w:start w:val="1"/>
      <w:numFmt w:val="bullet"/>
      <w:lvlText w:val=""/>
      <w:lvlJc w:val="left"/>
      <w:pPr>
        <w:ind w:left="2993" w:hanging="480"/>
      </w:pPr>
      <w:rPr>
        <w:rFonts w:ascii="Wingdings" w:hAnsi="Wingdings" w:hint="default"/>
      </w:rPr>
    </w:lvl>
    <w:lvl w:ilvl="4" w:tplc="04090003" w:tentative="1">
      <w:start w:val="1"/>
      <w:numFmt w:val="bullet"/>
      <w:lvlText w:val=""/>
      <w:lvlJc w:val="left"/>
      <w:pPr>
        <w:ind w:left="3473" w:hanging="480"/>
      </w:pPr>
      <w:rPr>
        <w:rFonts w:ascii="Wingdings" w:hAnsi="Wingdings" w:hint="default"/>
      </w:rPr>
    </w:lvl>
    <w:lvl w:ilvl="5" w:tplc="04090005" w:tentative="1">
      <w:start w:val="1"/>
      <w:numFmt w:val="bullet"/>
      <w:lvlText w:val=""/>
      <w:lvlJc w:val="left"/>
      <w:pPr>
        <w:ind w:left="3953" w:hanging="480"/>
      </w:pPr>
      <w:rPr>
        <w:rFonts w:ascii="Wingdings" w:hAnsi="Wingdings" w:hint="default"/>
      </w:rPr>
    </w:lvl>
    <w:lvl w:ilvl="6" w:tplc="04090001" w:tentative="1">
      <w:start w:val="1"/>
      <w:numFmt w:val="bullet"/>
      <w:lvlText w:val=""/>
      <w:lvlJc w:val="left"/>
      <w:pPr>
        <w:ind w:left="4433" w:hanging="480"/>
      </w:pPr>
      <w:rPr>
        <w:rFonts w:ascii="Wingdings" w:hAnsi="Wingdings" w:hint="default"/>
      </w:rPr>
    </w:lvl>
    <w:lvl w:ilvl="7" w:tplc="04090003" w:tentative="1">
      <w:start w:val="1"/>
      <w:numFmt w:val="bullet"/>
      <w:lvlText w:val=""/>
      <w:lvlJc w:val="left"/>
      <w:pPr>
        <w:ind w:left="4913" w:hanging="480"/>
      </w:pPr>
      <w:rPr>
        <w:rFonts w:ascii="Wingdings" w:hAnsi="Wingdings" w:hint="default"/>
      </w:rPr>
    </w:lvl>
    <w:lvl w:ilvl="8" w:tplc="04090005" w:tentative="1">
      <w:start w:val="1"/>
      <w:numFmt w:val="bullet"/>
      <w:lvlText w:val=""/>
      <w:lvlJc w:val="left"/>
      <w:pPr>
        <w:ind w:left="5393" w:hanging="480"/>
      </w:pPr>
      <w:rPr>
        <w:rFonts w:ascii="Wingdings" w:hAnsi="Wingdings" w:hint="default"/>
      </w:rPr>
    </w:lvl>
  </w:abstractNum>
  <w:abstractNum w:abstractNumId="2" w15:restartNumberingAfterBreak="0">
    <w:nsid w:val="74843286"/>
    <w:multiLevelType w:val="hybridMultilevel"/>
    <w:tmpl w:val="F766A238"/>
    <w:lvl w:ilvl="0" w:tplc="DEB4226E">
      <w:start w:val="1"/>
      <w:numFmt w:val="decimal"/>
      <w:lvlText w:val="(%1)"/>
      <w:lvlJc w:val="left"/>
      <w:pPr>
        <w:ind w:left="502" w:hanging="360"/>
      </w:pPr>
      <w:rPr>
        <w:rFonts w:hint="eastAsia"/>
      </w:rPr>
    </w:lvl>
    <w:lvl w:ilvl="1" w:tplc="A628E18A">
      <w:start w:val="1"/>
      <w:numFmt w:val="decimal"/>
      <w:lvlText w:val="%2."/>
      <w:lvlJc w:val="left"/>
      <w:pPr>
        <w:ind w:left="982" w:hanging="360"/>
      </w:pPr>
      <w:rPr>
        <w:rFonts w:hint="default"/>
      </w:r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4B6"/>
    <w:rsid w:val="00677689"/>
    <w:rsid w:val="00733909"/>
    <w:rsid w:val="00947432"/>
    <w:rsid w:val="00B05EF6"/>
    <w:rsid w:val="00CA34B6"/>
    <w:rsid w:val="00D00A3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A35AD0"/>
  <w15:chartTrackingRefBased/>
  <w15:docId w15:val="{C5A74DF1-A785-4638-B5B0-72B77463D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77689"/>
    <w:pPr>
      <w:tabs>
        <w:tab w:val="center" w:pos="4153"/>
        <w:tab w:val="right" w:pos="8306"/>
      </w:tabs>
      <w:snapToGrid w:val="0"/>
    </w:pPr>
    <w:rPr>
      <w:sz w:val="20"/>
      <w:szCs w:val="20"/>
    </w:rPr>
  </w:style>
  <w:style w:type="character" w:customStyle="1" w:styleId="a4">
    <w:name w:val="頁首 字元"/>
    <w:basedOn w:val="a0"/>
    <w:link w:val="a3"/>
    <w:uiPriority w:val="99"/>
    <w:rsid w:val="00677689"/>
    <w:rPr>
      <w:sz w:val="20"/>
      <w:szCs w:val="20"/>
    </w:rPr>
  </w:style>
  <w:style w:type="paragraph" w:styleId="a5">
    <w:name w:val="footer"/>
    <w:basedOn w:val="a"/>
    <w:link w:val="a6"/>
    <w:uiPriority w:val="99"/>
    <w:unhideWhenUsed/>
    <w:rsid w:val="00677689"/>
    <w:pPr>
      <w:tabs>
        <w:tab w:val="center" w:pos="4153"/>
        <w:tab w:val="right" w:pos="8306"/>
      </w:tabs>
      <w:snapToGrid w:val="0"/>
    </w:pPr>
    <w:rPr>
      <w:sz w:val="20"/>
      <w:szCs w:val="20"/>
    </w:rPr>
  </w:style>
  <w:style w:type="character" w:customStyle="1" w:styleId="a6">
    <w:name w:val="頁尾 字元"/>
    <w:basedOn w:val="a0"/>
    <w:link w:val="a5"/>
    <w:uiPriority w:val="99"/>
    <w:rsid w:val="0067768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272</Words>
  <Characters>1557</Characters>
  <Application>Microsoft Office Word</Application>
  <DocSecurity>0</DocSecurity>
  <Lines>12</Lines>
  <Paragraphs>3</Paragraphs>
  <ScaleCrop>false</ScaleCrop>
  <Company/>
  <LinksUpToDate>false</LinksUpToDate>
  <CharactersWithSpaces>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TMU</dc:creator>
  <cp:keywords/>
  <dc:description/>
  <cp:lastModifiedBy>TMU</cp:lastModifiedBy>
  <cp:revision>3</cp:revision>
  <dcterms:created xsi:type="dcterms:W3CDTF">2024-12-16T04:14:00Z</dcterms:created>
  <dcterms:modified xsi:type="dcterms:W3CDTF">2024-12-16T04:16:00Z</dcterms:modified>
</cp:coreProperties>
</file>